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5E50AE" w14:textId="5ACD66C0" w:rsidR="00F019AA" w:rsidRDefault="00F019AA" w:rsidP="00F019AA">
      <w:pPr>
        <w:spacing w:before="2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52432">
        <w:rPr>
          <w:rFonts w:ascii="Times New Roman" w:hAnsi="Times New Roman" w:cs="Times New Roman"/>
          <w:b/>
          <w:sz w:val="24"/>
          <w:szCs w:val="24"/>
        </w:rPr>
        <w:t>ANEXO I – CATEGORIAS</w:t>
      </w:r>
    </w:p>
    <w:p w14:paraId="314CA192" w14:textId="77777777" w:rsidR="00744D71" w:rsidRPr="00AD6EF5" w:rsidRDefault="00744D71" w:rsidP="00744D71">
      <w:pPr>
        <w:pStyle w:val="SemEspaamento"/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AD6EF5">
        <w:rPr>
          <w:rFonts w:ascii="Times New Roman" w:hAnsi="Times New Roman" w:cs="Times New Roman"/>
          <w:b/>
          <w:bCs/>
        </w:rPr>
        <w:t>EDITAL DE CHAMAMENTO PÚBLICO Nº 06/2024</w:t>
      </w:r>
    </w:p>
    <w:p w14:paraId="2549DA23" w14:textId="77777777" w:rsidR="00F019AA" w:rsidRPr="00B52432" w:rsidRDefault="00F019AA" w:rsidP="00F019AA">
      <w:pPr>
        <w:pStyle w:val="PargrafodaLista"/>
        <w:numPr>
          <w:ilvl w:val="0"/>
          <w:numId w:val="8"/>
        </w:numPr>
        <w:spacing w:before="240" w:after="200" w:line="276" w:lineRule="auto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B52432">
        <w:rPr>
          <w:rFonts w:ascii="Times New Roman" w:hAnsi="Times New Roman" w:cs="Times New Roman"/>
          <w:b/>
          <w:sz w:val="24"/>
          <w:szCs w:val="24"/>
        </w:rPr>
        <w:t>RECURSOS DO EDITAL</w:t>
      </w:r>
    </w:p>
    <w:p w14:paraId="1D4229AA" w14:textId="77777777" w:rsidR="00F019AA" w:rsidRPr="00B52432" w:rsidRDefault="00F019AA" w:rsidP="00F019AA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B52432">
        <w:rPr>
          <w:rFonts w:ascii="Times New Roman" w:eastAsia="Times New Roman" w:hAnsi="Times New Roman" w:cs="Times New Roman"/>
          <w:sz w:val="27"/>
          <w:szCs w:val="27"/>
        </w:rPr>
        <w:t xml:space="preserve">O presente edital possui valor total de R$ </w:t>
      </w:r>
      <w:r w:rsidRPr="005F208E">
        <w:rPr>
          <w:rFonts w:ascii="Times New Roman" w:eastAsia="Times New Roman" w:hAnsi="Times New Roman" w:cs="Times New Roman"/>
          <w:b/>
          <w:sz w:val="27"/>
          <w:szCs w:val="27"/>
        </w:rPr>
        <w:t xml:space="preserve">820.516,00 (OITOCENTOS E VINTE MIL, QUINHENTOS E DEZESSEIS REAIS) </w:t>
      </w:r>
      <w:r w:rsidRPr="00B52432">
        <w:rPr>
          <w:rFonts w:ascii="Times New Roman" w:eastAsia="Times New Roman" w:hAnsi="Times New Roman" w:cs="Times New Roman"/>
          <w:sz w:val="27"/>
          <w:szCs w:val="27"/>
        </w:rPr>
        <w:t>distribuídos da seguinte forma:</w:t>
      </w:r>
    </w:p>
    <w:p w14:paraId="0E451409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 xml:space="preserve">R$ </w:t>
      </w:r>
      <w:r>
        <w:rPr>
          <w:rFonts w:ascii="Times New Roman" w:hAnsi="Times New Roman" w:cs="Times New Roman"/>
          <w:sz w:val="24"/>
          <w:szCs w:val="24"/>
        </w:rPr>
        <w:t>80</w:t>
      </w:r>
      <w:r w:rsidRPr="00A77E5A">
        <w:rPr>
          <w:rFonts w:ascii="Times New Roman" w:hAnsi="Times New Roman" w:cs="Times New Roman"/>
          <w:sz w:val="24"/>
          <w:szCs w:val="24"/>
        </w:rPr>
        <w:t>.000,00 (</w:t>
      </w:r>
      <w:r>
        <w:rPr>
          <w:rFonts w:ascii="Times New Roman" w:hAnsi="Times New Roman" w:cs="Times New Roman"/>
          <w:sz w:val="24"/>
          <w:szCs w:val="24"/>
        </w:rPr>
        <w:t>oi</w:t>
      </w:r>
      <w:r w:rsidRPr="00A77E5A">
        <w:rPr>
          <w:rFonts w:ascii="Times New Roman" w:hAnsi="Times New Roman" w:cs="Times New Roman"/>
          <w:sz w:val="24"/>
          <w:szCs w:val="24"/>
        </w:rPr>
        <w:t>tenta mil reais) para CATEGORIA FESTIVAL</w:t>
      </w:r>
      <w:r>
        <w:rPr>
          <w:rFonts w:ascii="Times New Roman" w:hAnsi="Times New Roman" w:cs="Times New Roman"/>
          <w:sz w:val="24"/>
          <w:szCs w:val="24"/>
        </w:rPr>
        <w:t xml:space="preserve"> I</w:t>
      </w:r>
      <w:r w:rsidRPr="00A77E5A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0B1E565E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R$ 1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A77E5A">
        <w:rPr>
          <w:rFonts w:ascii="Times New Roman" w:hAnsi="Times New Roman" w:cs="Times New Roman"/>
          <w:sz w:val="24"/>
          <w:szCs w:val="24"/>
        </w:rPr>
        <w:t xml:space="preserve">0.000,00 (cento e </w:t>
      </w:r>
      <w:r>
        <w:rPr>
          <w:rFonts w:ascii="Times New Roman" w:hAnsi="Times New Roman" w:cs="Times New Roman"/>
          <w:sz w:val="24"/>
          <w:szCs w:val="24"/>
        </w:rPr>
        <w:t>oit</w:t>
      </w:r>
      <w:r w:rsidRPr="00A77E5A">
        <w:rPr>
          <w:rFonts w:ascii="Times New Roman" w:hAnsi="Times New Roman" w:cs="Times New Roman"/>
          <w:sz w:val="24"/>
          <w:szCs w:val="24"/>
        </w:rPr>
        <w:t>enta mil reais) para CATEGORIA FESTIVAL</w:t>
      </w:r>
      <w:r>
        <w:rPr>
          <w:rFonts w:ascii="Times New Roman" w:hAnsi="Times New Roman" w:cs="Times New Roman"/>
          <w:sz w:val="24"/>
          <w:szCs w:val="24"/>
        </w:rPr>
        <w:t xml:space="preserve"> II</w:t>
      </w:r>
      <w:r w:rsidRPr="00A77E5A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25E4175C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R$ 100.000,00 (cem mil reais) para CATEGORIA EXPOSIÇÃO</w:t>
      </w:r>
      <w:r>
        <w:rPr>
          <w:rFonts w:ascii="Times New Roman" w:hAnsi="Times New Roman" w:cs="Times New Roman"/>
          <w:sz w:val="24"/>
          <w:szCs w:val="24"/>
        </w:rPr>
        <w:t>/MOSTRA</w:t>
      </w:r>
      <w:r w:rsidRPr="00A77E5A">
        <w:rPr>
          <w:rFonts w:ascii="Times New Roman" w:hAnsi="Times New Roman" w:cs="Times New Roman"/>
          <w:sz w:val="24"/>
          <w:szCs w:val="24"/>
        </w:rPr>
        <w:t>;</w:t>
      </w:r>
    </w:p>
    <w:p w14:paraId="3A60FBA4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R$ 1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77E5A">
        <w:rPr>
          <w:rFonts w:ascii="Times New Roman" w:hAnsi="Times New Roman" w:cs="Times New Roman"/>
          <w:sz w:val="24"/>
          <w:szCs w:val="24"/>
        </w:rPr>
        <w:t xml:space="preserve">0.000,00 (cento e </w:t>
      </w:r>
      <w:r>
        <w:rPr>
          <w:rFonts w:ascii="Times New Roman" w:hAnsi="Times New Roman" w:cs="Times New Roman"/>
          <w:sz w:val="24"/>
          <w:szCs w:val="24"/>
        </w:rPr>
        <w:t>cinquenta</w:t>
      </w:r>
      <w:r w:rsidRPr="00A77E5A">
        <w:rPr>
          <w:rFonts w:ascii="Times New Roman" w:hAnsi="Times New Roman" w:cs="Times New Roman"/>
          <w:sz w:val="24"/>
          <w:szCs w:val="24"/>
        </w:rPr>
        <w:t xml:space="preserve"> mil reais) para CATEGORIA ESPETÁCULO - CRIAÇÃO;</w:t>
      </w:r>
    </w:p>
    <w:p w14:paraId="35A2868A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 xml:space="preserve">R$ </w:t>
      </w:r>
      <w:r>
        <w:rPr>
          <w:rFonts w:ascii="Times New Roman" w:hAnsi="Times New Roman" w:cs="Times New Roman"/>
          <w:sz w:val="24"/>
          <w:szCs w:val="24"/>
        </w:rPr>
        <w:t>60</w:t>
      </w:r>
      <w:r w:rsidRPr="00A77E5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615</w:t>
      </w:r>
      <w:r w:rsidRPr="00A77E5A">
        <w:rPr>
          <w:rFonts w:ascii="Times New Roman" w:hAnsi="Times New Roman" w:cs="Times New Roman"/>
          <w:sz w:val="24"/>
          <w:szCs w:val="24"/>
        </w:rPr>
        <w:t>,00 (</w:t>
      </w:r>
      <w:r>
        <w:rPr>
          <w:rFonts w:ascii="Times New Roman" w:hAnsi="Times New Roman" w:cs="Times New Roman"/>
          <w:sz w:val="24"/>
          <w:szCs w:val="24"/>
        </w:rPr>
        <w:t>sess</w:t>
      </w:r>
      <w:r w:rsidRPr="00A77E5A">
        <w:rPr>
          <w:rFonts w:ascii="Times New Roman" w:hAnsi="Times New Roman" w:cs="Times New Roman"/>
          <w:sz w:val="24"/>
          <w:szCs w:val="24"/>
        </w:rPr>
        <w:t>enta mil</w:t>
      </w:r>
      <w:r>
        <w:rPr>
          <w:rFonts w:ascii="Times New Roman" w:hAnsi="Times New Roman" w:cs="Times New Roman"/>
          <w:sz w:val="24"/>
          <w:szCs w:val="24"/>
        </w:rPr>
        <w:t>, seiscentos e quinze</w:t>
      </w:r>
      <w:r w:rsidRPr="00A77E5A">
        <w:rPr>
          <w:rFonts w:ascii="Times New Roman" w:hAnsi="Times New Roman" w:cs="Times New Roman"/>
          <w:sz w:val="24"/>
          <w:szCs w:val="24"/>
        </w:rPr>
        <w:t xml:space="preserve"> reais) para CATEGORIA </w:t>
      </w:r>
      <w:r>
        <w:rPr>
          <w:rFonts w:ascii="Times New Roman" w:hAnsi="Times New Roman" w:cs="Times New Roman"/>
          <w:sz w:val="24"/>
          <w:szCs w:val="24"/>
        </w:rPr>
        <w:t>PROJETOS/CIRCULAÇÃO</w:t>
      </w:r>
      <w:r w:rsidRPr="00A77E5A">
        <w:rPr>
          <w:rFonts w:ascii="Times New Roman" w:hAnsi="Times New Roman" w:cs="Times New Roman"/>
          <w:sz w:val="24"/>
          <w:szCs w:val="24"/>
        </w:rPr>
        <w:t>;</w:t>
      </w:r>
    </w:p>
    <w:p w14:paraId="37102C4F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R$ 50.000,00 (cinquenta mil reais) para CATEGORIA VIDEO CLIPE/VIDEODANÇA;</w:t>
      </w:r>
    </w:p>
    <w:p w14:paraId="028093D1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R$ 40.000,00 (quarenta mil reais) para CATEGORIA WEB DOCUMENTÁRIO;</w:t>
      </w:r>
    </w:p>
    <w:p w14:paraId="19B3667C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R$ 1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A77E5A">
        <w:rPr>
          <w:rFonts w:ascii="Times New Roman" w:hAnsi="Times New Roman" w:cs="Times New Roman"/>
          <w:sz w:val="24"/>
          <w:szCs w:val="24"/>
        </w:rPr>
        <w:t xml:space="preserve">0.000,00 (cento e </w:t>
      </w:r>
      <w:r>
        <w:rPr>
          <w:rFonts w:ascii="Times New Roman" w:hAnsi="Times New Roman" w:cs="Times New Roman"/>
          <w:sz w:val="24"/>
          <w:szCs w:val="24"/>
        </w:rPr>
        <w:t>quarenta</w:t>
      </w:r>
      <w:r w:rsidRPr="00A77E5A">
        <w:rPr>
          <w:rFonts w:ascii="Times New Roman" w:hAnsi="Times New Roman" w:cs="Times New Roman"/>
          <w:sz w:val="24"/>
          <w:szCs w:val="24"/>
        </w:rPr>
        <w:t xml:space="preserve"> mil reais) para CATEGORIA CULTURA POPULAR- DIFUSÃO;</w:t>
      </w:r>
    </w:p>
    <w:p w14:paraId="126F6750" w14:textId="77777777" w:rsidR="00F019AA" w:rsidRPr="00A77E5A" w:rsidRDefault="00F019AA" w:rsidP="00F019AA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77E5A">
        <w:rPr>
          <w:rFonts w:ascii="Times New Roman" w:hAnsi="Times New Roman" w:cs="Times New Roman"/>
          <w:sz w:val="24"/>
          <w:szCs w:val="24"/>
        </w:rPr>
        <w:t>R$ 100.000,00 (cem mil reais) para CATEGORIA SHOW MUSICAL -DIFUSÃO</w:t>
      </w:r>
    </w:p>
    <w:p w14:paraId="56DB1E62" w14:textId="77777777" w:rsidR="00F019AA" w:rsidRDefault="00F019AA" w:rsidP="00F019AA">
      <w:pPr>
        <w:pStyle w:val="PargrafodaLista"/>
        <w:numPr>
          <w:ilvl w:val="0"/>
          <w:numId w:val="6"/>
        </w:numPr>
        <w:spacing w:before="240" w:after="200" w:line="276" w:lineRule="auto"/>
        <w:ind w:left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432">
        <w:rPr>
          <w:rFonts w:ascii="Times New Roman" w:hAnsi="Times New Roman" w:cs="Times New Roman"/>
          <w:b/>
          <w:sz w:val="24"/>
          <w:szCs w:val="24"/>
        </w:rPr>
        <w:t>DESCRIÇÃO DAS CATEGORIAS</w:t>
      </w:r>
    </w:p>
    <w:p w14:paraId="2F2989E4" w14:textId="77777777" w:rsidR="00F019AA" w:rsidRPr="004E7776" w:rsidRDefault="00F019AA" w:rsidP="00F019AA">
      <w:pPr>
        <w:spacing w:before="240"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7776">
        <w:rPr>
          <w:rFonts w:ascii="Times New Roman" w:hAnsi="Times New Roman" w:cs="Times New Roman"/>
          <w:sz w:val="24"/>
          <w:szCs w:val="24"/>
        </w:rPr>
        <w:t>Para fins deste edital, entende-se por:</w:t>
      </w:r>
    </w:p>
    <w:p w14:paraId="679BC612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 xml:space="preserve">FESTIVAL </w:t>
      </w:r>
      <w:r>
        <w:rPr>
          <w:rFonts w:ascii="Times New Roman" w:hAnsi="Times New Roman" w:cs="Times New Roman"/>
          <w:b/>
          <w:color w:val="auto"/>
        </w:rPr>
        <w:t xml:space="preserve">I - </w:t>
      </w:r>
      <w:r w:rsidRPr="00D566DF">
        <w:rPr>
          <w:rFonts w:ascii="Times New Roman" w:hAnsi="Times New Roman" w:cs="Times New Roman"/>
          <w:bCs/>
          <w:color w:val="auto"/>
        </w:rPr>
        <w:t>p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rojetos que tenham por objeto a produção e realização de festivais </w:t>
      </w:r>
      <w:r>
        <w:rPr>
          <w:rFonts w:ascii="Times New Roman" w:hAnsi="Times New Roman" w:cs="Times New Roman"/>
          <w:color w:val="auto"/>
          <w:shd w:val="clear" w:color="auto" w:fill="FFFFFF"/>
        </w:rPr>
        <w:t>das diversas l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inguagens: </w:t>
      </w:r>
      <w:r w:rsidRPr="00D47036">
        <w:rPr>
          <w:rFonts w:ascii="Times New Roman" w:hAnsi="Times New Roman" w:cs="Times New Roman"/>
          <w:b/>
          <w:color w:val="auto"/>
        </w:rPr>
        <w:t>(música, dança, teatro, cinema, gastronomia,</w:t>
      </w:r>
      <w:r>
        <w:rPr>
          <w:rFonts w:ascii="Times New Roman" w:hAnsi="Times New Roman" w:cs="Times New Roman"/>
          <w:b/>
          <w:color w:val="auto"/>
        </w:rPr>
        <w:t xml:space="preserve"> </w:t>
      </w:r>
      <w:proofErr w:type="spellStart"/>
      <w:r w:rsidRPr="00D47036">
        <w:rPr>
          <w:rFonts w:ascii="Times New Roman" w:hAnsi="Times New Roman" w:cs="Times New Roman"/>
          <w:b/>
          <w:color w:val="auto"/>
        </w:rPr>
        <w:t>etc</w:t>
      </w:r>
      <w:proofErr w:type="spellEnd"/>
      <w:r w:rsidRPr="00D47036">
        <w:rPr>
          <w:rFonts w:ascii="Times New Roman" w:hAnsi="Times New Roman" w:cs="Times New Roman"/>
          <w:b/>
          <w:color w:val="auto"/>
        </w:rPr>
        <w:t xml:space="preserve">) </w:t>
      </w:r>
      <w:r w:rsidRPr="00D47036">
        <w:rPr>
          <w:rFonts w:ascii="Times New Roman" w:hAnsi="Times New Roman" w:cs="Times New Roman"/>
          <w:b/>
          <w:bCs/>
          <w:color w:val="auto"/>
        </w:rPr>
        <w:t xml:space="preserve">de cunho artístico-culturais </w:t>
      </w:r>
      <w:r w:rsidRPr="00D47036">
        <w:rPr>
          <w:rFonts w:ascii="Times New Roman" w:hAnsi="Times New Roman" w:cs="Times New Roman"/>
          <w:color w:val="auto"/>
        </w:rPr>
        <w:t xml:space="preserve">que </w:t>
      </w:r>
      <w:proofErr w:type="gramStart"/>
      <w:r w:rsidRPr="00D47036">
        <w:rPr>
          <w:rFonts w:ascii="Times New Roman" w:hAnsi="Times New Roman" w:cs="Times New Roman"/>
          <w:color w:val="auto"/>
        </w:rPr>
        <w:t>tenham</w:t>
      </w:r>
      <w:proofErr w:type="gramEnd"/>
      <w:r w:rsidRPr="00D47036">
        <w:rPr>
          <w:rFonts w:ascii="Times New Roman" w:hAnsi="Times New Roman" w:cs="Times New Roman"/>
          <w:color w:val="auto"/>
        </w:rPr>
        <w:t>, OBRIGATORIAMENTE, finalidade pública e sejam realizados no município de Caxias, de forma gratuita</w:t>
      </w:r>
      <w:r>
        <w:rPr>
          <w:rFonts w:ascii="Times New Roman" w:hAnsi="Times New Roman" w:cs="Times New Roman"/>
          <w:color w:val="auto"/>
        </w:rPr>
        <w:t xml:space="preserve">, proponente pessoa jurídica e MEI. </w:t>
      </w:r>
    </w:p>
    <w:p w14:paraId="5E0A7D00" w14:textId="77777777" w:rsidR="00F019AA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536A4862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 xml:space="preserve">FESTIVAL </w:t>
      </w:r>
      <w:r>
        <w:rPr>
          <w:rFonts w:ascii="Times New Roman" w:hAnsi="Times New Roman" w:cs="Times New Roman"/>
          <w:b/>
          <w:color w:val="auto"/>
        </w:rPr>
        <w:t xml:space="preserve">II - </w:t>
      </w:r>
      <w:r w:rsidRPr="00D566DF">
        <w:rPr>
          <w:rFonts w:ascii="Times New Roman" w:hAnsi="Times New Roman" w:cs="Times New Roman"/>
          <w:bCs/>
          <w:color w:val="auto"/>
        </w:rPr>
        <w:t>p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rojetos que tenham por objeto a produção e realização de festivais </w:t>
      </w:r>
      <w:r>
        <w:rPr>
          <w:rFonts w:ascii="Times New Roman" w:hAnsi="Times New Roman" w:cs="Times New Roman"/>
          <w:color w:val="auto"/>
          <w:shd w:val="clear" w:color="auto" w:fill="FFFFFF"/>
        </w:rPr>
        <w:t>das diversas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 linguagens: </w:t>
      </w:r>
      <w:r w:rsidRPr="00D47036">
        <w:rPr>
          <w:rFonts w:ascii="Times New Roman" w:hAnsi="Times New Roman" w:cs="Times New Roman"/>
          <w:b/>
          <w:color w:val="auto"/>
        </w:rPr>
        <w:t xml:space="preserve">(música, dança, teatro, cinema, gastronomia, </w:t>
      </w:r>
      <w:proofErr w:type="spellStart"/>
      <w:r w:rsidRPr="00D47036">
        <w:rPr>
          <w:rFonts w:ascii="Times New Roman" w:hAnsi="Times New Roman" w:cs="Times New Roman"/>
          <w:b/>
          <w:color w:val="auto"/>
        </w:rPr>
        <w:t>etc</w:t>
      </w:r>
      <w:proofErr w:type="spellEnd"/>
      <w:r w:rsidRPr="00D47036">
        <w:rPr>
          <w:rFonts w:ascii="Times New Roman" w:hAnsi="Times New Roman" w:cs="Times New Roman"/>
          <w:b/>
          <w:color w:val="auto"/>
        </w:rPr>
        <w:t xml:space="preserve">) </w:t>
      </w:r>
      <w:r w:rsidRPr="00D47036">
        <w:rPr>
          <w:rFonts w:ascii="Times New Roman" w:hAnsi="Times New Roman" w:cs="Times New Roman"/>
          <w:b/>
          <w:bCs/>
          <w:color w:val="auto"/>
        </w:rPr>
        <w:t xml:space="preserve">de cunho artístico-culturais </w:t>
      </w:r>
      <w:r w:rsidRPr="00D47036">
        <w:rPr>
          <w:rFonts w:ascii="Times New Roman" w:hAnsi="Times New Roman" w:cs="Times New Roman"/>
          <w:color w:val="auto"/>
        </w:rPr>
        <w:t xml:space="preserve">que tenham, OBRIGATORIAMENTE, finalidade pública e sejam realizados no município de Caxias, de forma gratuita. </w:t>
      </w:r>
      <w:r>
        <w:rPr>
          <w:rFonts w:ascii="Times New Roman" w:hAnsi="Times New Roman" w:cs="Times New Roman"/>
          <w:color w:val="auto"/>
        </w:rPr>
        <w:t xml:space="preserve">proponente pessoa física e </w:t>
      </w:r>
      <w:r w:rsidRPr="00B52432">
        <w:rPr>
          <w:rFonts w:ascii="Times New Roman" w:hAnsi="Times New Roman" w:cs="Times New Roman"/>
        </w:rPr>
        <w:t>coletivos sem CNPJ</w:t>
      </w:r>
      <w:r>
        <w:rPr>
          <w:rFonts w:ascii="Times New Roman" w:hAnsi="Times New Roman" w:cs="Times New Roman"/>
          <w:color w:val="auto"/>
        </w:rPr>
        <w:t xml:space="preserve">. </w:t>
      </w:r>
    </w:p>
    <w:p w14:paraId="2F67BA35" w14:textId="77777777" w:rsidR="00F019AA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395F5E98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>EXPOSIÇÃO</w:t>
      </w:r>
      <w:r>
        <w:rPr>
          <w:rFonts w:ascii="Times New Roman" w:hAnsi="Times New Roman" w:cs="Times New Roman"/>
          <w:b/>
          <w:color w:val="auto"/>
        </w:rPr>
        <w:t>/MOSTRA</w:t>
      </w:r>
      <w:r w:rsidRPr="00D47036">
        <w:rPr>
          <w:rFonts w:ascii="Times New Roman" w:hAnsi="Times New Roman" w:cs="Times New Roman"/>
          <w:b/>
          <w:color w:val="auto"/>
        </w:rPr>
        <w:t xml:space="preserve"> </w:t>
      </w:r>
      <w:r>
        <w:rPr>
          <w:rFonts w:ascii="Times New Roman" w:hAnsi="Times New Roman" w:cs="Times New Roman"/>
          <w:b/>
          <w:color w:val="auto"/>
        </w:rPr>
        <w:t xml:space="preserve">- </w:t>
      </w:r>
      <w:r w:rsidRPr="00D566DF">
        <w:rPr>
          <w:rFonts w:ascii="Times New Roman" w:hAnsi="Times New Roman" w:cs="Times New Roman"/>
          <w:bCs/>
          <w:color w:val="auto"/>
        </w:rPr>
        <w:t>p</w:t>
      </w:r>
      <w:r w:rsidRPr="00D566DF">
        <w:rPr>
          <w:rFonts w:ascii="Times New Roman" w:hAnsi="Times New Roman" w:cs="Times New Roman"/>
          <w:bCs/>
          <w:color w:val="auto"/>
          <w:shd w:val="clear" w:color="auto" w:fill="FFFFFF"/>
        </w:rPr>
        <w:t>rojetos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 que tenham por objeto a produção e realização de exposição para as linguagens</w:t>
      </w:r>
      <w:r w:rsidRPr="00D47036">
        <w:rPr>
          <w:rFonts w:ascii="Times New Roman" w:hAnsi="Times New Roman" w:cs="Times New Roman"/>
          <w:b/>
          <w:color w:val="auto"/>
        </w:rPr>
        <w:t xml:space="preserve"> (artesanato, literatura, pintura, fotografia) </w:t>
      </w:r>
      <w:r w:rsidRPr="00D47036">
        <w:rPr>
          <w:rFonts w:ascii="Times New Roman" w:hAnsi="Times New Roman" w:cs="Times New Roman"/>
          <w:b/>
          <w:bCs/>
          <w:color w:val="auto"/>
        </w:rPr>
        <w:t xml:space="preserve">de cunho artístico-culturais </w:t>
      </w:r>
      <w:r w:rsidRPr="00D47036">
        <w:rPr>
          <w:rFonts w:ascii="Times New Roman" w:hAnsi="Times New Roman" w:cs="Times New Roman"/>
          <w:color w:val="auto"/>
        </w:rPr>
        <w:t>que tenham, OBRIGATORIAMENTE, finalidade pública e sejam realizados no município de Caxias de forma gratuita.</w:t>
      </w:r>
    </w:p>
    <w:p w14:paraId="1ABCB0CF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53D7A288" w14:textId="77777777" w:rsidR="00F019AA" w:rsidRPr="00E977E2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  <w:r w:rsidRPr="005F208E">
        <w:rPr>
          <w:rFonts w:ascii="Times New Roman" w:hAnsi="Times New Roman" w:cs="Times New Roman"/>
          <w:b/>
          <w:color w:val="auto"/>
        </w:rPr>
        <w:t>ESPETÁCULO</w:t>
      </w:r>
      <w:r>
        <w:rPr>
          <w:rFonts w:ascii="Times New Roman" w:hAnsi="Times New Roman" w:cs="Times New Roman"/>
          <w:b/>
          <w:color w:val="auto"/>
        </w:rPr>
        <w:t xml:space="preserve"> (criação)</w:t>
      </w:r>
      <w:r w:rsidRPr="005F208E">
        <w:rPr>
          <w:rFonts w:ascii="Times New Roman" w:hAnsi="Times New Roman" w:cs="Times New Roman"/>
          <w:b/>
          <w:color w:val="auto"/>
        </w:rPr>
        <w:t xml:space="preserve"> - </w:t>
      </w:r>
      <w:r w:rsidRPr="005F208E">
        <w:rPr>
          <w:rFonts w:ascii="Times New Roman" w:hAnsi="Times New Roman" w:cs="Times New Roman"/>
          <w:bCs/>
          <w:color w:val="auto"/>
        </w:rPr>
        <w:t>p</w:t>
      </w:r>
      <w:r w:rsidRPr="005F208E">
        <w:rPr>
          <w:rFonts w:ascii="Times New Roman" w:hAnsi="Times New Roman" w:cs="Times New Roman"/>
          <w:color w:val="auto"/>
          <w:shd w:val="clear" w:color="auto" w:fill="FFFFFF"/>
        </w:rPr>
        <w:t xml:space="preserve">rojetos que tenham por objeto </w:t>
      </w:r>
      <w:r w:rsidRPr="005F208E">
        <w:rPr>
          <w:rFonts w:ascii="Times New Roman" w:hAnsi="Times New Roman" w:cs="Times New Roman"/>
          <w:b/>
          <w:bCs/>
        </w:rPr>
        <w:t xml:space="preserve">produções artísticas INÉDITAS </w:t>
      </w:r>
      <w:r w:rsidRPr="005F208E">
        <w:rPr>
          <w:rFonts w:ascii="Times New Roman" w:hAnsi="Times New Roman" w:cs="Times New Roman"/>
        </w:rPr>
        <w:t>para as linguagens das Artes cênicas, com duração de no mínimo 40min e no máximo 1h20min.</w:t>
      </w:r>
    </w:p>
    <w:p w14:paraId="12831121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4934CAAC" w14:textId="77777777" w:rsidR="00F019AA" w:rsidRPr="00E977E2" w:rsidRDefault="00F019AA" w:rsidP="00F019AA">
      <w:pPr>
        <w:pStyle w:val="Default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color w:val="auto"/>
        </w:rPr>
        <w:t xml:space="preserve">PROJETOS DE DIFUSÃO – </w:t>
      </w:r>
      <w:r w:rsidRPr="00D3170D">
        <w:rPr>
          <w:rFonts w:ascii="Times New Roman" w:hAnsi="Times New Roman" w:cs="Times New Roman"/>
          <w:bCs/>
          <w:color w:val="auto"/>
        </w:rPr>
        <w:t xml:space="preserve">Projetos em qualquer linguagem artística, de obras já produzidas e prontas para circulação </w:t>
      </w:r>
      <w:r>
        <w:rPr>
          <w:rFonts w:ascii="Times New Roman" w:hAnsi="Times New Roman" w:cs="Times New Roman"/>
          <w:bCs/>
          <w:color w:val="auto"/>
        </w:rPr>
        <w:t xml:space="preserve">no município de Caxias </w:t>
      </w:r>
      <w:r w:rsidRPr="00E977E2">
        <w:rPr>
          <w:rFonts w:ascii="Times New Roman" w:hAnsi="Times New Roman" w:cs="Times New Roman"/>
        </w:rPr>
        <w:t>objetivando a difusão cultural</w:t>
      </w:r>
      <w:r>
        <w:rPr>
          <w:rFonts w:ascii="Times New Roman" w:hAnsi="Times New Roman" w:cs="Times New Roman"/>
        </w:rPr>
        <w:t xml:space="preserve">, </w:t>
      </w:r>
      <w:r w:rsidRPr="00CF1884">
        <w:rPr>
          <w:rFonts w:ascii="Times New Roman" w:hAnsi="Times New Roman" w:cs="Times New Roman"/>
          <w:b/>
          <w:bCs/>
        </w:rPr>
        <w:t>exceto</w:t>
      </w:r>
      <w:r>
        <w:rPr>
          <w:rFonts w:ascii="Times New Roman" w:hAnsi="Times New Roman" w:cs="Times New Roman"/>
        </w:rPr>
        <w:t xml:space="preserve"> para cultura popular e show musical;</w:t>
      </w:r>
    </w:p>
    <w:p w14:paraId="094FFE5B" w14:textId="77777777" w:rsidR="00F019AA" w:rsidRPr="00E977E2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5CDDA2AD" w14:textId="77777777" w:rsidR="00F019AA" w:rsidRPr="00D47036" w:rsidRDefault="00F019AA" w:rsidP="00F019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7036">
        <w:rPr>
          <w:rFonts w:ascii="Times New Roman" w:hAnsi="Times New Roman" w:cs="Times New Roman"/>
          <w:b/>
          <w:sz w:val="24"/>
          <w:szCs w:val="24"/>
        </w:rPr>
        <w:t xml:space="preserve">VIDEOCLIP/VIDEODANÇA </w:t>
      </w:r>
      <w:r w:rsidRPr="00D47036">
        <w:rPr>
          <w:rFonts w:ascii="Times New Roman" w:hAnsi="Times New Roman" w:cs="Times New Roman"/>
          <w:bCs/>
          <w:sz w:val="24"/>
          <w:szCs w:val="24"/>
        </w:rPr>
        <w:t>– Para</w:t>
      </w:r>
      <w:r w:rsidRPr="00D47036">
        <w:rPr>
          <w:rFonts w:ascii="Times New Roman" w:hAnsi="Times New Roman" w:cs="Times New Roman"/>
          <w:sz w:val="24"/>
          <w:szCs w:val="24"/>
        </w:rPr>
        <w:t xml:space="preserve"> este edital, refere-se ao apoio concedido à produç</w:t>
      </w:r>
      <w:r>
        <w:rPr>
          <w:rFonts w:ascii="Times New Roman" w:hAnsi="Times New Roman" w:cs="Times New Roman"/>
          <w:sz w:val="24"/>
          <w:szCs w:val="24"/>
        </w:rPr>
        <w:t xml:space="preserve">ão </w:t>
      </w:r>
      <w:r>
        <w:rPr>
          <w:rFonts w:ascii="Times New Roman" w:hAnsi="Times New Roman" w:cs="Times New Roman"/>
          <w:b/>
          <w:bCs/>
        </w:rPr>
        <w:t>INÉDITAS</w:t>
      </w:r>
      <w:r w:rsidRPr="00D47036">
        <w:rPr>
          <w:rFonts w:ascii="Times New Roman" w:hAnsi="Times New Roman" w:cs="Times New Roman"/>
          <w:sz w:val="24"/>
          <w:szCs w:val="24"/>
        </w:rPr>
        <w:t xml:space="preserve"> de </w:t>
      </w:r>
      <w:r w:rsidRPr="00D47036">
        <w:rPr>
          <w:rFonts w:ascii="Times New Roman" w:hAnsi="Times New Roman" w:cs="Times New Roman"/>
          <w:b/>
          <w:bCs/>
          <w:sz w:val="24"/>
          <w:szCs w:val="24"/>
        </w:rPr>
        <w:t xml:space="preserve">videoclipe e </w:t>
      </w:r>
      <w:proofErr w:type="spellStart"/>
      <w:r w:rsidRPr="00D47036">
        <w:rPr>
          <w:rFonts w:ascii="Times New Roman" w:hAnsi="Times New Roman" w:cs="Times New Roman"/>
          <w:b/>
          <w:bCs/>
          <w:sz w:val="24"/>
          <w:szCs w:val="24"/>
        </w:rPr>
        <w:t>vídeodança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47036">
        <w:rPr>
          <w:rFonts w:ascii="Times New Roman" w:hAnsi="Times New Roman" w:cs="Times New Roman"/>
          <w:sz w:val="24"/>
          <w:szCs w:val="24"/>
        </w:rPr>
        <w:t xml:space="preserve">de </w:t>
      </w:r>
      <w:r w:rsidRPr="00D47036">
        <w:rPr>
          <w:rFonts w:ascii="Times New Roman" w:hAnsi="Times New Roman" w:cs="Times New Roman"/>
          <w:b/>
          <w:bCs/>
          <w:sz w:val="24"/>
          <w:szCs w:val="24"/>
        </w:rPr>
        <w:t xml:space="preserve">artistas locais </w:t>
      </w:r>
      <w:r w:rsidRPr="00D47036">
        <w:rPr>
          <w:rFonts w:ascii="Times New Roman" w:hAnsi="Times New Roman" w:cs="Times New Roman"/>
          <w:sz w:val="24"/>
          <w:szCs w:val="24"/>
        </w:rPr>
        <w:t xml:space="preserve">com duração de </w:t>
      </w:r>
      <w:r w:rsidRPr="00D47036">
        <w:rPr>
          <w:rFonts w:ascii="Times New Roman" w:hAnsi="Times New Roman" w:cs="Times New Roman"/>
          <w:b/>
          <w:bCs/>
          <w:sz w:val="24"/>
          <w:szCs w:val="24"/>
        </w:rPr>
        <w:t>3 a 6 minutos</w:t>
      </w:r>
      <w:r w:rsidRPr="00D47036">
        <w:rPr>
          <w:rFonts w:ascii="Times New Roman" w:hAnsi="Times New Roman" w:cs="Times New Roman"/>
          <w:sz w:val="24"/>
          <w:szCs w:val="24"/>
        </w:rPr>
        <w:t xml:space="preserve">. O fomento à produção </w:t>
      </w:r>
      <w:r w:rsidRPr="00D47036">
        <w:rPr>
          <w:rFonts w:ascii="Times New Roman" w:hAnsi="Times New Roman" w:cs="Times New Roman"/>
          <w:sz w:val="24"/>
          <w:szCs w:val="24"/>
        </w:rPr>
        <w:lastRenderedPageBreak/>
        <w:t xml:space="preserve">de videoclipes envolve o suporte para a criação e produção de vídeos musicais e de danças, geralmente para fins de divulgação de artistas (grupos) e suas músicas/danças. O objetivo é impulsionar a produção de videoclipes e </w:t>
      </w:r>
      <w:proofErr w:type="spellStart"/>
      <w:r w:rsidRPr="00D47036">
        <w:rPr>
          <w:rFonts w:ascii="Times New Roman" w:hAnsi="Times New Roman" w:cs="Times New Roman"/>
          <w:sz w:val="24"/>
          <w:szCs w:val="24"/>
        </w:rPr>
        <w:t>videodanças</w:t>
      </w:r>
      <w:proofErr w:type="spellEnd"/>
      <w:r w:rsidRPr="00D47036">
        <w:rPr>
          <w:rFonts w:ascii="Times New Roman" w:hAnsi="Times New Roman" w:cs="Times New Roman"/>
          <w:sz w:val="24"/>
          <w:szCs w:val="24"/>
        </w:rPr>
        <w:t xml:space="preserve"> criativos e de qualidade, estimulando a colaboração entre a música/danças e o audiovisual. </w:t>
      </w:r>
    </w:p>
    <w:p w14:paraId="3DB6BAD6" w14:textId="77777777" w:rsidR="00F019AA" w:rsidRPr="00D47036" w:rsidRDefault="00F019AA" w:rsidP="00F019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47036">
        <w:rPr>
          <w:rFonts w:ascii="Times New Roman" w:hAnsi="Times New Roman" w:cs="Times New Roman"/>
          <w:sz w:val="24"/>
          <w:szCs w:val="24"/>
        </w:rPr>
        <w:t xml:space="preserve">Os videoclipes devem ser finalizados em suportes digitais de alta definição </w:t>
      </w:r>
      <w:r w:rsidRPr="00D47036">
        <w:rPr>
          <w:rFonts w:ascii="Times New Roman" w:eastAsia="TimesNewRomanPSMT" w:hAnsi="Times New Roman" w:cs="Times New Roman"/>
          <w:sz w:val="24"/>
          <w:szCs w:val="24"/>
        </w:rPr>
        <w:t xml:space="preserve">– </w:t>
      </w:r>
      <w:r w:rsidRPr="00D47036">
        <w:rPr>
          <w:rFonts w:ascii="Times New Roman" w:hAnsi="Times New Roman" w:cs="Times New Roman"/>
          <w:sz w:val="24"/>
          <w:szCs w:val="24"/>
        </w:rPr>
        <w:t>HD, com resolução 1.080 x 1.920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47036">
        <w:rPr>
          <w:rFonts w:ascii="Times New Roman" w:hAnsi="Times New Roman" w:cs="Times New Roman"/>
          <w:sz w:val="24"/>
          <w:szCs w:val="24"/>
        </w:rPr>
        <w:t>pixels, 4K, 2K, HDCAM SR, HDCAM, XDCAM, XDCAM EX, DVCPRO HD e HDV.</w:t>
      </w:r>
    </w:p>
    <w:p w14:paraId="262A847A" w14:textId="77777777" w:rsidR="00F019AA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482902E7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>WEB DOCUMENTÁRIO</w:t>
      </w:r>
      <w:r w:rsidRPr="00D47036">
        <w:rPr>
          <w:rFonts w:ascii="Times New Roman" w:hAnsi="Times New Roman" w:cs="Times New Roman"/>
          <w:color w:val="auto"/>
        </w:rPr>
        <w:t xml:space="preserve"> – </w:t>
      </w:r>
      <w:r>
        <w:rPr>
          <w:rFonts w:ascii="Times New Roman" w:hAnsi="Times New Roman" w:cs="Times New Roman"/>
          <w:color w:val="auto"/>
          <w:shd w:val="clear" w:color="auto" w:fill="FFFFFF"/>
        </w:rPr>
        <w:t>Produção</w:t>
      </w:r>
      <w:r w:rsidRPr="00E977E2">
        <w:rPr>
          <w:rFonts w:ascii="Times New Roman" w:hAnsi="Times New Roman" w:cs="Times New Roman"/>
          <w:b/>
          <w:bCs/>
        </w:rPr>
        <w:t xml:space="preserve"> </w:t>
      </w:r>
      <w:r w:rsidRPr="00014B63">
        <w:rPr>
          <w:rFonts w:ascii="Times New Roman" w:hAnsi="Times New Roman" w:cs="Times New Roman"/>
        </w:rPr>
        <w:t>do</w:t>
      </w:r>
      <w:r>
        <w:rPr>
          <w:rFonts w:ascii="Times New Roman" w:hAnsi="Times New Roman" w:cs="Times New Roman"/>
          <w:b/>
          <w:bCs/>
        </w:rPr>
        <w:t xml:space="preserve"> </w:t>
      </w:r>
      <w:r w:rsidRPr="00014B63">
        <w:rPr>
          <w:rFonts w:ascii="Times New Roman" w:hAnsi="Times New Roman" w:cs="Times New Roman"/>
        </w:rPr>
        <w:t>g</w:t>
      </w:r>
      <w:r w:rsidRPr="00D47036">
        <w:rPr>
          <w:rFonts w:ascii="Times New Roman" w:hAnsi="Times New Roman" w:cs="Times New Roman"/>
          <w:color w:val="auto"/>
        </w:rPr>
        <w:t>ênero documental diferente das linguagens tradicionais, no qual a narrativa multimídia pode ser contada por vídeo reportagem, áudio, fotografia, dentre outras possibilidades, exclusivamente pela internet,</w:t>
      </w:r>
      <w:r>
        <w:rPr>
          <w:rFonts w:ascii="Times New Roman" w:hAnsi="Times New Roman" w:cs="Times New Roman"/>
          <w:color w:val="auto"/>
        </w:rPr>
        <w:t xml:space="preserve"> PRODUÇÕES INÉDITAS</w:t>
      </w:r>
      <w:r w:rsidRPr="00D47036">
        <w:rPr>
          <w:rFonts w:ascii="Times New Roman" w:hAnsi="Times New Roman" w:cs="Times New Roman"/>
          <w:color w:val="auto"/>
        </w:rPr>
        <w:t xml:space="preserve"> com duração não inferior a 7 minutos e não superior a 10 minutos.</w:t>
      </w:r>
    </w:p>
    <w:p w14:paraId="686135CD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7459EA29" w14:textId="77777777" w:rsidR="00F019AA" w:rsidRPr="00D47036" w:rsidRDefault="00F019AA" w:rsidP="00F019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7036">
        <w:rPr>
          <w:rFonts w:ascii="Times New Roman" w:hAnsi="Times New Roman" w:cs="Times New Roman"/>
          <w:sz w:val="24"/>
          <w:szCs w:val="24"/>
        </w:rPr>
        <w:t xml:space="preserve">Os videoclipes devem ser finalizados em suportes digitais de alta definição </w:t>
      </w:r>
      <w:r w:rsidRPr="00D47036">
        <w:rPr>
          <w:rFonts w:ascii="Times New Roman" w:eastAsia="TimesNewRomanPSMT" w:hAnsi="Times New Roman" w:cs="Times New Roman"/>
          <w:sz w:val="24"/>
          <w:szCs w:val="24"/>
        </w:rPr>
        <w:t xml:space="preserve">– </w:t>
      </w:r>
      <w:r w:rsidRPr="00D47036">
        <w:rPr>
          <w:rFonts w:ascii="Times New Roman" w:hAnsi="Times New Roman" w:cs="Times New Roman"/>
          <w:sz w:val="24"/>
          <w:szCs w:val="24"/>
        </w:rPr>
        <w:t>HD, com resolução 1.080 x 1.920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47036">
        <w:rPr>
          <w:rFonts w:ascii="Times New Roman" w:hAnsi="Times New Roman" w:cs="Times New Roman"/>
          <w:sz w:val="24"/>
          <w:szCs w:val="24"/>
        </w:rPr>
        <w:t>pixels, 4K, 2K, HDCAM SR, HDCAM, XDCAM, XDCAM EX, DVCPRO HD e HDV.</w:t>
      </w:r>
    </w:p>
    <w:p w14:paraId="38792E4A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1BF1AF6B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>CULTURA POPULAR -</w:t>
      </w:r>
      <w:r>
        <w:rPr>
          <w:rFonts w:ascii="Times New Roman" w:hAnsi="Times New Roman" w:cs="Times New Roman"/>
          <w:b/>
          <w:color w:val="auto"/>
        </w:rPr>
        <w:t xml:space="preserve"> </w:t>
      </w:r>
      <w:r>
        <w:rPr>
          <w:rFonts w:ascii="Times New Roman" w:hAnsi="Times New Roman" w:cs="Times New Roman"/>
          <w:color w:val="auto"/>
          <w:shd w:val="clear" w:color="auto" w:fill="FFFFFF"/>
        </w:rPr>
        <w:t>p</w:t>
      </w:r>
      <w:r w:rsidRPr="00E977E2">
        <w:rPr>
          <w:rFonts w:ascii="Times New Roman" w:hAnsi="Times New Roman" w:cs="Times New Roman"/>
          <w:color w:val="auto"/>
          <w:shd w:val="clear" w:color="auto" w:fill="FFFFFF"/>
        </w:rPr>
        <w:t xml:space="preserve">rojetos que tenham por objeto a </w:t>
      </w:r>
      <w:r w:rsidRPr="00E977E2">
        <w:rPr>
          <w:rFonts w:ascii="Times New Roman" w:hAnsi="Times New Roman" w:cs="Times New Roman"/>
          <w:b/>
          <w:color w:val="auto"/>
        </w:rPr>
        <w:t>difusão</w:t>
      </w:r>
      <w:r w:rsidRPr="00E977E2">
        <w:rPr>
          <w:rFonts w:ascii="Times New Roman" w:hAnsi="Times New Roman" w:cs="Times New Roman"/>
          <w:b/>
          <w:bCs/>
        </w:rPr>
        <w:t xml:space="preserve"> de produções artísticas</w:t>
      </w:r>
      <w:r w:rsidRPr="00D47036">
        <w:rPr>
          <w:rFonts w:ascii="Times New Roman" w:hAnsi="Times New Roman" w:cs="Times New Roman"/>
          <w:color w:val="auto"/>
          <w:shd w:val="clear" w:color="auto" w:fill="FFFFFF"/>
        </w:rPr>
        <w:t xml:space="preserve"> d</w:t>
      </w:r>
      <w:r w:rsidRPr="00D47036">
        <w:rPr>
          <w:rFonts w:ascii="Times New Roman" w:hAnsi="Times New Roman" w:cs="Times New Roman"/>
          <w:color w:val="auto"/>
        </w:rPr>
        <w:t>estinada à multiplicidade de manifestações culturais presentes na cidade de Caxias, como: Tambor de Crioula, Lili, Reisado, Quadrilha, Festa do Divino</w:t>
      </w:r>
      <w:r>
        <w:rPr>
          <w:rFonts w:ascii="Times New Roman" w:hAnsi="Times New Roman" w:cs="Times New Roman"/>
          <w:color w:val="auto"/>
        </w:rPr>
        <w:t xml:space="preserve"> Espírito Santo, Bumba-meu-Boi,</w:t>
      </w:r>
      <w:r w:rsidRPr="00D47036">
        <w:rPr>
          <w:rFonts w:ascii="Times New Roman" w:hAnsi="Times New Roman" w:cs="Times New Roman"/>
          <w:color w:val="auto"/>
        </w:rPr>
        <w:t xml:space="preserve"> Capoeira</w:t>
      </w:r>
      <w:r>
        <w:rPr>
          <w:rFonts w:ascii="Times New Roman" w:hAnsi="Times New Roman" w:cs="Times New Roman"/>
          <w:color w:val="auto"/>
        </w:rPr>
        <w:t>, etc</w:t>
      </w:r>
      <w:r w:rsidRPr="00D47036">
        <w:rPr>
          <w:rFonts w:ascii="Times New Roman" w:hAnsi="Times New Roman" w:cs="Times New Roman"/>
          <w:color w:val="auto"/>
        </w:rPr>
        <w:t>.</w:t>
      </w:r>
    </w:p>
    <w:p w14:paraId="21E349E1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b/>
          <w:color w:val="auto"/>
        </w:rPr>
      </w:pPr>
    </w:p>
    <w:p w14:paraId="27960472" w14:textId="77777777" w:rsidR="00F019AA" w:rsidRPr="00B34A5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D47036">
        <w:rPr>
          <w:rFonts w:ascii="Times New Roman" w:hAnsi="Times New Roman" w:cs="Times New Roman"/>
          <w:b/>
          <w:color w:val="auto"/>
        </w:rPr>
        <w:t xml:space="preserve">SHOW MUSICAL (difusão) </w:t>
      </w:r>
      <w:r>
        <w:rPr>
          <w:rFonts w:ascii="Times New Roman" w:hAnsi="Times New Roman" w:cs="Times New Roman"/>
          <w:b/>
          <w:color w:val="auto"/>
        </w:rPr>
        <w:t xml:space="preserve">- </w:t>
      </w:r>
      <w:r w:rsidRPr="007D2E9E">
        <w:rPr>
          <w:rFonts w:ascii="Times New Roman" w:hAnsi="Times New Roman" w:cs="Times New Roman"/>
          <w:bCs/>
          <w:color w:val="auto"/>
        </w:rPr>
        <w:t>p</w:t>
      </w:r>
      <w:r w:rsidRPr="00B34A56">
        <w:rPr>
          <w:rFonts w:ascii="Times New Roman" w:hAnsi="Times New Roman" w:cs="Times New Roman"/>
          <w:color w:val="auto"/>
        </w:rPr>
        <w:t>ropostas artísticas, que tenham por objeto a realização de produções musicais</w:t>
      </w:r>
      <w:r w:rsidRPr="00D47036">
        <w:rPr>
          <w:rFonts w:ascii="Times New Roman" w:hAnsi="Times New Roman" w:cs="Times New Roman"/>
          <w:color w:val="auto"/>
        </w:rPr>
        <w:t xml:space="preserve"> com duração de mínimo 60min e no máximo 90min</w:t>
      </w:r>
      <w:r w:rsidRPr="00B34A56">
        <w:rPr>
          <w:rFonts w:ascii="Times New Roman" w:hAnsi="Times New Roman" w:cs="Times New Roman"/>
          <w:color w:val="auto"/>
        </w:rPr>
        <w:t xml:space="preserve">, voltada para a linguagem artística musical </w:t>
      </w:r>
      <w:r w:rsidRPr="00D47036">
        <w:rPr>
          <w:rFonts w:ascii="Times New Roman" w:hAnsi="Times New Roman" w:cs="Times New Roman"/>
          <w:color w:val="auto"/>
        </w:rPr>
        <w:t xml:space="preserve">(autoral, </w:t>
      </w:r>
      <w:proofErr w:type="spellStart"/>
      <w:r w:rsidRPr="00D47036">
        <w:rPr>
          <w:rFonts w:ascii="Times New Roman" w:hAnsi="Times New Roman" w:cs="Times New Roman"/>
          <w:color w:val="auto"/>
        </w:rPr>
        <w:t>dj</w:t>
      </w:r>
      <w:proofErr w:type="spellEnd"/>
      <w:r w:rsidRPr="00D47036">
        <w:rPr>
          <w:rFonts w:ascii="Times New Roman" w:hAnsi="Times New Roman" w:cs="Times New Roman"/>
          <w:color w:val="auto"/>
        </w:rPr>
        <w:t>, músicos, cantores, artista solo, duplas, bandas, grupos musicais</w:t>
      </w:r>
      <w:r w:rsidRPr="00B34A56">
        <w:rPr>
          <w:rFonts w:ascii="Times New Roman" w:hAnsi="Times New Roman" w:cs="Times New Roman"/>
          <w:color w:val="auto"/>
        </w:rPr>
        <w:t>, entre outros)</w:t>
      </w:r>
      <w:r w:rsidRPr="00D47036">
        <w:rPr>
          <w:rFonts w:ascii="Times New Roman" w:hAnsi="Times New Roman" w:cs="Times New Roman"/>
          <w:color w:val="auto"/>
        </w:rPr>
        <w:t>. conforme critérios de avaliação e seleção neste edital.</w:t>
      </w:r>
    </w:p>
    <w:p w14:paraId="41355CBC" w14:textId="77777777" w:rsidR="00F019AA" w:rsidRPr="00D47036" w:rsidRDefault="00F019AA" w:rsidP="00F019AA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14:paraId="3733718A" w14:textId="77777777" w:rsidR="00F019AA" w:rsidRPr="00D47036" w:rsidRDefault="00F019AA" w:rsidP="00F019AA">
      <w:pPr>
        <w:pStyle w:val="PargrafodaLista"/>
        <w:numPr>
          <w:ilvl w:val="0"/>
          <w:numId w:val="9"/>
        </w:numPr>
        <w:spacing w:after="200" w:line="25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47036">
        <w:rPr>
          <w:rFonts w:ascii="Times New Roman" w:hAnsi="Times New Roman" w:cs="Times New Roman"/>
          <w:b/>
          <w:bCs/>
          <w:sz w:val="24"/>
          <w:szCs w:val="24"/>
        </w:rPr>
        <w:t>DISTRIBUIÇÃO DE VAGAS E VALORES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8"/>
        <w:gridCol w:w="1037"/>
        <w:gridCol w:w="1572"/>
        <w:gridCol w:w="899"/>
        <w:gridCol w:w="1107"/>
        <w:gridCol w:w="728"/>
        <w:gridCol w:w="1306"/>
        <w:gridCol w:w="946"/>
        <w:gridCol w:w="1193"/>
      </w:tblGrid>
      <w:tr w:rsidR="00F019AA" w:rsidRPr="00640454" w14:paraId="4A2ADDDA" w14:textId="77777777" w:rsidTr="000B47F5">
        <w:trPr>
          <w:trHeight w:val="960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77B6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CATEGORIAS</w:t>
            </w: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6B23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QTD DE VAGAS AMPLA CONCORRÊNCIA</w:t>
            </w: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04CAA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COTAS PARA PESSOAS NEGRAS</w:t>
            </w:r>
          </w:p>
        </w:tc>
        <w:tc>
          <w:tcPr>
            <w:tcW w:w="5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9D752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COTAS PARA PESSOAS ÍNDIGENAS</w:t>
            </w:r>
          </w:p>
        </w:tc>
        <w:tc>
          <w:tcPr>
            <w:tcW w:w="4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3C27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COTAS PARA PCD</w:t>
            </w:r>
          </w:p>
        </w:tc>
        <w:tc>
          <w:tcPr>
            <w:tcW w:w="4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E9C6E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QUANTIDADE TOTAL DE VAGAS</w:t>
            </w:r>
          </w:p>
        </w:tc>
        <w:tc>
          <w:tcPr>
            <w:tcW w:w="5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3EFF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VALOR MÁXIMO POR PROJETO</w:t>
            </w:r>
          </w:p>
        </w:tc>
        <w:tc>
          <w:tcPr>
            <w:tcW w:w="62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9C5E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VALOR TOTAL DA CATEGORIA</w:t>
            </w:r>
          </w:p>
        </w:tc>
      </w:tr>
      <w:tr w:rsidR="00F019AA" w:rsidRPr="00640454" w14:paraId="4E63A9E7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DDC58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FESTIVAL I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4B083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7F80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42081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FE98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EB2C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CD10E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R$ 20.000,00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D0DB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R$ 80.000,00</w:t>
            </w:r>
          </w:p>
        </w:tc>
      </w:tr>
      <w:tr w:rsidR="00F019AA" w:rsidRPr="00640454" w14:paraId="5DC621BF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9D1E4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FESTIVAL II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602E7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A210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2ADFE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99A93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BE72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2060C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R$ 20.000,00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E357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R$ 160.000,00</w:t>
            </w:r>
          </w:p>
        </w:tc>
      </w:tr>
      <w:tr w:rsidR="00F019AA" w:rsidRPr="00640454" w14:paraId="3CD6AC9C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97E79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EXPOSIÇÃO/MOSTRA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5928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2B26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2510A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BB4A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4DC06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B44E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R$ 12.500,00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F13C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R$ 100.000,00</w:t>
            </w:r>
          </w:p>
        </w:tc>
      </w:tr>
      <w:tr w:rsidR="00F019AA" w:rsidRPr="00640454" w14:paraId="2821EDEB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8A50E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ESPETÁCULOS (criação)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0CF6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1303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324E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BFFA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C3B1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3670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R$ 15.000,00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53011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R$ 120.000,00</w:t>
            </w:r>
          </w:p>
        </w:tc>
      </w:tr>
      <w:tr w:rsidR="00F019AA" w:rsidRPr="00640454" w14:paraId="6E2C4330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B11FDF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PROJETOS DE DIFUSÃO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07D22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D7A5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C02B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245B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A09C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6C26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R$ 5.051,25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CEDD0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R$ 60.615,00</w:t>
            </w:r>
          </w:p>
        </w:tc>
      </w:tr>
      <w:tr w:rsidR="00F019AA" w:rsidRPr="00640454" w14:paraId="7AE5E215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A87BE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VIDEOCLIPE/VIDEO DANÇA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64EE1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CD2D3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0AE43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A105E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29953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0E150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R$ 5.000,00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0B252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R$ 50.000,00</w:t>
            </w:r>
          </w:p>
        </w:tc>
      </w:tr>
      <w:tr w:rsidR="00F019AA" w:rsidRPr="00640454" w14:paraId="128B0F01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F27DA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WEB DOCUMENTÁRIO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8C983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76EF8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90BC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538B7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DAE81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C6587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R$ 8.000,00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FBDA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R$ 40.000,00</w:t>
            </w:r>
          </w:p>
        </w:tc>
      </w:tr>
      <w:tr w:rsidR="00F019AA" w:rsidRPr="00640454" w14:paraId="035A3C2B" w14:textId="77777777" w:rsidTr="000B47F5">
        <w:trPr>
          <w:trHeight w:val="288"/>
        </w:trPr>
        <w:tc>
          <w:tcPr>
            <w:tcW w:w="1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B4558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CULTURA POPULAR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032B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63FC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91F4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13E1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879C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5D889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R$ 6.000,00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0CD8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R$ 114.000,00</w:t>
            </w:r>
          </w:p>
        </w:tc>
      </w:tr>
      <w:tr w:rsidR="00F019AA" w:rsidRPr="00640454" w14:paraId="36C6B6D1" w14:textId="77777777" w:rsidTr="000B47F5">
        <w:trPr>
          <w:trHeight w:val="288"/>
        </w:trPr>
        <w:tc>
          <w:tcPr>
            <w:tcW w:w="60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2FBF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SHOW MUSICAL</w:t>
            </w: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8EB00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 integrantes ou mais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48A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BE67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62F9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D6A9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EBA15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59D4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R$ 5.000,00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0A5D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R$ 50.000,00</w:t>
            </w:r>
          </w:p>
        </w:tc>
      </w:tr>
      <w:tr w:rsidR="00F019AA" w:rsidRPr="00640454" w14:paraId="4D8A1DC1" w14:textId="77777777" w:rsidTr="000B47F5">
        <w:trPr>
          <w:trHeight w:val="288"/>
        </w:trPr>
        <w:tc>
          <w:tcPr>
            <w:tcW w:w="60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052FC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C45F9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03 integrantes 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50C52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63B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694B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D4EB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1397D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7520A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R$ 3.000,00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33D79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R$ 30.000,00</w:t>
            </w:r>
          </w:p>
        </w:tc>
      </w:tr>
      <w:tr w:rsidR="00F019AA" w:rsidRPr="00640454" w14:paraId="4A2C04BA" w14:textId="77777777" w:rsidTr="000B47F5">
        <w:trPr>
          <w:trHeight w:val="288"/>
        </w:trPr>
        <w:tc>
          <w:tcPr>
            <w:tcW w:w="60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A443F0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F2B53" w14:textId="77777777" w:rsidR="00F019AA" w:rsidRPr="00640454" w:rsidRDefault="00F019AA" w:rsidP="000B47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Até 02 integrantes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DE086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5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5B588F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144BC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6B184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51142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3F801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R$ 2.000,00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E0ED7" w14:textId="77777777" w:rsidR="00F019AA" w:rsidRPr="00640454" w:rsidRDefault="00F019AA" w:rsidP="000B47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4045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R$ 16.000,00</w:t>
            </w:r>
          </w:p>
        </w:tc>
      </w:tr>
    </w:tbl>
    <w:p w14:paraId="2BCA3033" w14:textId="77777777" w:rsidR="003E36C5" w:rsidRPr="00F019AA" w:rsidRDefault="003E36C5" w:rsidP="00F019AA"/>
    <w:sectPr w:rsidR="003E36C5" w:rsidRPr="00F019AA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1D919D" w14:textId="77777777" w:rsidR="00915A0D" w:rsidRDefault="00915A0D" w:rsidP="008B02BF">
      <w:pPr>
        <w:spacing w:after="0" w:line="240" w:lineRule="auto"/>
      </w:pPr>
      <w:r>
        <w:separator/>
      </w:r>
    </w:p>
  </w:endnote>
  <w:endnote w:type="continuationSeparator" w:id="0">
    <w:p w14:paraId="064E3A0E" w14:textId="77777777" w:rsidR="00915A0D" w:rsidRDefault="00915A0D" w:rsidP="008B02BF">
      <w:pPr>
        <w:spacing w:after="0" w:line="240" w:lineRule="auto"/>
      </w:pPr>
      <w:r>
        <w:continuationSeparator/>
      </w:r>
    </w:p>
  </w:endnote>
  <w:endnote w:type="continuationNotice" w:id="1">
    <w:p w14:paraId="1B83D1F0" w14:textId="77777777" w:rsidR="00915A0D" w:rsidRDefault="00915A0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49374B01-7D5C-4213-85DA-F68B88405DA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257030E-86FE-4056-9E08-CA1D6E23AF25}"/>
    <w:embedBold r:id="rId3" w:fontKey="{5EFC70A4-2AB8-4909-B9E2-6201C52C710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8229E2BE-CD26-41ED-9F46-2C560ADAE40A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6D8EBA5C-1DE1-4DE5-B7ED-A5756933C779}"/>
    <w:embedItalic r:id="rId6" w:fontKey="{2E08D34B-6271-4D33-B203-8B3F90FC4B3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2A76D2" w14:textId="77777777" w:rsidR="00915A0D" w:rsidRDefault="00915A0D" w:rsidP="008B02BF">
      <w:pPr>
        <w:spacing w:after="0" w:line="240" w:lineRule="auto"/>
      </w:pPr>
      <w:r>
        <w:separator/>
      </w:r>
    </w:p>
  </w:footnote>
  <w:footnote w:type="continuationSeparator" w:id="0">
    <w:p w14:paraId="742D983D" w14:textId="77777777" w:rsidR="00915A0D" w:rsidRDefault="00915A0D" w:rsidP="008B02BF">
      <w:pPr>
        <w:spacing w:after="0" w:line="240" w:lineRule="auto"/>
      </w:pPr>
      <w:r>
        <w:continuationSeparator/>
      </w:r>
    </w:p>
  </w:footnote>
  <w:footnote w:type="continuationNotice" w:id="1">
    <w:p w14:paraId="05BE5F4F" w14:textId="77777777" w:rsidR="00915A0D" w:rsidRDefault="00915A0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44D71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15A0D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5.xml><?xml version="1.0" encoding="utf-8"?>
<ds:datastoreItem xmlns:ds="http://schemas.openxmlformats.org/officeDocument/2006/customXml" ds:itemID="{5FB154F0-8801-4172-891A-B2BDF4BE4F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359</TotalTime>
  <Pages>2</Pages>
  <Words>776</Words>
  <Characters>4195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75</cp:revision>
  <cp:lastPrinted>2024-10-21T16:40:00Z</cp:lastPrinted>
  <dcterms:created xsi:type="dcterms:W3CDTF">2024-10-15T18:18:00Z</dcterms:created>
  <dcterms:modified xsi:type="dcterms:W3CDTF">2024-10-24T02:26:00Z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